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05" w:rsidRDefault="00616705" w:rsidP="001C1D61">
      <w:pPr>
        <w:jc w:val="both"/>
      </w:pPr>
    </w:p>
    <w:p w:rsidR="00616705" w:rsidRDefault="00A56EE8" w:rsidP="005D3400">
      <w:pPr>
        <w:spacing w:after="0"/>
        <w:jc w:val="both"/>
      </w:pPr>
      <w:r>
        <w:t>Come Ufficio a</w:t>
      </w:r>
      <w:r w:rsidR="00616705">
        <w:t>bbiamo pensato di pro</w:t>
      </w:r>
      <w:r w:rsidR="00BF75AC">
        <w:t>durre un progetto</w:t>
      </w:r>
      <w:r w:rsidR="008E62F7">
        <w:t xml:space="preserve"> di IC, </w:t>
      </w:r>
      <w:r w:rsidR="00B8319C">
        <w:t xml:space="preserve">iniziando </w:t>
      </w:r>
      <w:proofErr w:type="gramStart"/>
      <w:r w:rsidR="00B8319C">
        <w:t>il  percorso</w:t>
      </w:r>
      <w:proofErr w:type="gramEnd"/>
      <w:r w:rsidR="00616705">
        <w:t xml:space="preserve"> </w:t>
      </w:r>
      <w:r w:rsidR="00B8319C">
        <w:t xml:space="preserve"> con un sussidio per la preparazione al S</w:t>
      </w:r>
      <w:r w:rsidR="00BF75AC">
        <w:t>acramento della Riconciliazione che avrà come titolo L’abbraccio della Tenerezza.</w:t>
      </w:r>
      <w:r w:rsidR="008E62F7">
        <w:t xml:space="preserve"> Sarà un progetto</w:t>
      </w:r>
      <w:r w:rsidR="00C15401">
        <w:t xml:space="preserve"> che vedrà impegnate tutte le 56</w:t>
      </w:r>
      <w:r w:rsidR="00BF75AC">
        <w:t xml:space="preserve"> parrocchie</w:t>
      </w:r>
      <w:r w:rsidR="004B2945">
        <w:t xml:space="preserve"> della nostra diocesi. Si tratta di metterci in cammino lavorando insieme.</w:t>
      </w:r>
    </w:p>
    <w:p w:rsidR="00616705" w:rsidRPr="00BF75AC" w:rsidRDefault="00A56EE8" w:rsidP="001C1D61">
      <w:pPr>
        <w:jc w:val="both"/>
        <w:rPr>
          <w:b/>
        </w:rPr>
      </w:pPr>
      <w:r>
        <w:t xml:space="preserve">Ogni incontro dovrà essere </w:t>
      </w:r>
      <w:r w:rsidRPr="00BF75AC">
        <w:rPr>
          <w:b/>
        </w:rPr>
        <w:t>struttura</w:t>
      </w:r>
      <w:r w:rsidR="00BF75AC" w:rsidRPr="00BF75AC">
        <w:rPr>
          <w:b/>
        </w:rPr>
        <w:t>to secondo la logica laboratoriale</w:t>
      </w:r>
      <w:r w:rsidR="00616705" w:rsidRPr="00BF75AC">
        <w:rPr>
          <w:b/>
        </w:rPr>
        <w:t>.</w:t>
      </w:r>
    </w:p>
    <w:p w:rsidR="00616705" w:rsidRDefault="00616705" w:rsidP="001C1D61">
      <w:pPr>
        <w:jc w:val="both"/>
      </w:pPr>
      <w:r w:rsidRPr="00BF75AC">
        <w:rPr>
          <w:b/>
        </w:rPr>
        <w:t>Perché questa scelta</w:t>
      </w:r>
      <w:r w:rsidR="00BF75AC" w:rsidRPr="00BF75AC">
        <w:rPr>
          <w:b/>
        </w:rPr>
        <w:t>?</w:t>
      </w:r>
      <w:r w:rsidR="00306899">
        <w:t xml:space="preserve"> </w:t>
      </w:r>
      <w:r>
        <w:t xml:space="preserve"> Perché di per </w:t>
      </w:r>
      <w:proofErr w:type="gramStart"/>
      <w:r>
        <w:t>se</w:t>
      </w:r>
      <w:proofErr w:type="gramEnd"/>
      <w:r w:rsidR="00A56EE8">
        <w:t>,</w:t>
      </w:r>
      <w:r>
        <w:t xml:space="preserve"> un</w:t>
      </w:r>
      <w:r w:rsidR="008E62F7">
        <w:t xml:space="preserve"> incontro di laboratorio è già </w:t>
      </w:r>
      <w:r w:rsidR="00306899">
        <w:t xml:space="preserve">un camminare insieme formandoci e trasformandoci </w:t>
      </w:r>
    </w:p>
    <w:p w:rsidR="00616705" w:rsidRPr="00956A2F" w:rsidRDefault="00956A2F" w:rsidP="001C1D61">
      <w:pPr>
        <w:jc w:val="both"/>
        <w:rPr>
          <w:b/>
        </w:rPr>
      </w:pPr>
      <w:r w:rsidRPr="00956A2F">
        <w:rPr>
          <w:b/>
          <w:highlight w:val="yellow"/>
        </w:rPr>
        <w:t>S</w:t>
      </w:r>
      <w:r w:rsidR="00616705" w:rsidRPr="00956A2F">
        <w:rPr>
          <w:b/>
          <w:highlight w:val="yellow"/>
        </w:rPr>
        <w:t>lide 1</w:t>
      </w:r>
      <w:r w:rsidR="00371F6D" w:rsidRPr="00956A2F">
        <w:rPr>
          <w:b/>
          <w:highlight w:val="yellow"/>
        </w:rPr>
        <w:t xml:space="preserve"> e 2</w:t>
      </w:r>
      <w:r w:rsidR="00616705" w:rsidRPr="00956A2F">
        <w:rPr>
          <w:b/>
        </w:rPr>
        <w:t xml:space="preserve"> </w:t>
      </w:r>
    </w:p>
    <w:p w:rsidR="00A56EE8" w:rsidRDefault="00BF75AC" w:rsidP="001C1D61">
      <w:pPr>
        <w:jc w:val="both"/>
      </w:pPr>
      <w:r>
        <w:t xml:space="preserve">Nel preparare un incontro di catechesi trovato il tema che si vuole trattare che sarà </w:t>
      </w:r>
      <w:r w:rsidR="00E101AD">
        <w:t xml:space="preserve">il titolo è </w:t>
      </w:r>
      <w:proofErr w:type="gramStart"/>
      <w:r w:rsidR="00E101AD">
        <w:t>necessario  definire</w:t>
      </w:r>
      <w:proofErr w:type="gramEnd"/>
      <w:r w:rsidR="00E101AD">
        <w:t xml:space="preserve"> gli obiettivi:</w:t>
      </w:r>
      <w:r w:rsidR="00923453">
        <w:t xml:space="preserve"> </w:t>
      </w:r>
      <w:r w:rsidR="00923453" w:rsidRPr="00E101AD">
        <w:rPr>
          <w:b/>
        </w:rPr>
        <w:t>Gli obiettivi</w:t>
      </w:r>
      <w:r w:rsidR="00923453">
        <w:t xml:space="preserve"> servono a dare una direzione al percorso, a muovere verso, a tendere in avanti. Possiamo </w:t>
      </w:r>
      <w:r>
        <w:t xml:space="preserve">dire che gli obiettivi sono degli </w:t>
      </w:r>
      <w:r w:rsidRPr="00E101AD">
        <w:rPr>
          <w:b/>
        </w:rPr>
        <w:t xml:space="preserve">strumenti </w:t>
      </w:r>
      <w:r w:rsidR="00923453" w:rsidRPr="00E101AD">
        <w:rPr>
          <w:b/>
        </w:rPr>
        <w:t>sinodali.</w:t>
      </w:r>
    </w:p>
    <w:p w:rsidR="00923453" w:rsidRDefault="00923453" w:rsidP="001C1D61">
      <w:pPr>
        <w:jc w:val="both"/>
      </w:pPr>
      <w:r>
        <w:t xml:space="preserve">Definire gli obiettivi favorisce </w:t>
      </w:r>
      <w:r w:rsidRPr="00BF75AC">
        <w:rPr>
          <w:b/>
        </w:rPr>
        <w:t>la corresponsabilità</w:t>
      </w:r>
      <w:r>
        <w:t xml:space="preserve">, permette </w:t>
      </w:r>
      <w:r w:rsidRPr="00BF75AC">
        <w:rPr>
          <w:b/>
        </w:rPr>
        <w:t>di non procedere in modo individuale e isolato,</w:t>
      </w:r>
      <w:r>
        <w:t xml:space="preserve"> </w:t>
      </w:r>
      <w:r w:rsidRPr="00BF75AC">
        <w:rPr>
          <w:b/>
        </w:rPr>
        <w:t>crea una sinergia formativa</w:t>
      </w:r>
      <w:r>
        <w:t xml:space="preserve"> sia tra le diverse figure formative sia con i sogget</w:t>
      </w:r>
      <w:r w:rsidR="00BF75AC">
        <w:t>ti che si devono cat</w:t>
      </w:r>
      <w:r w:rsidR="00E101AD">
        <w:t>echizzare. Catechisti e ragazzi</w:t>
      </w:r>
      <w:r>
        <w:t xml:space="preserve"> sanno</w:t>
      </w:r>
      <w:r w:rsidR="00E101AD">
        <w:t xml:space="preserve"> già da </w:t>
      </w:r>
      <w:proofErr w:type="gramStart"/>
      <w:r w:rsidR="00E101AD">
        <w:t xml:space="preserve">subito </w:t>
      </w:r>
      <w:r>
        <w:t xml:space="preserve"> </w:t>
      </w:r>
      <w:r w:rsidRPr="00BF75AC">
        <w:rPr>
          <w:b/>
        </w:rPr>
        <w:t>verso</w:t>
      </w:r>
      <w:proofErr w:type="gramEnd"/>
      <w:r w:rsidRPr="00BF75AC">
        <w:rPr>
          <w:b/>
        </w:rPr>
        <w:t xml:space="preserve"> dove ci si dirige</w:t>
      </w:r>
      <w:r w:rsidR="00BF75AC">
        <w:rPr>
          <w:b/>
        </w:rPr>
        <w:t xml:space="preserve"> non da soli ma</w:t>
      </w:r>
      <w:r w:rsidRPr="00BF75AC">
        <w:rPr>
          <w:b/>
        </w:rPr>
        <w:t xml:space="preserve"> insieme.</w:t>
      </w:r>
      <w:r>
        <w:t xml:space="preserve"> Non tracciare gli obiettivi lascia aperta la strada a un’azione </w:t>
      </w:r>
      <w:r w:rsidRPr="00E101AD">
        <w:rPr>
          <w:b/>
        </w:rPr>
        <w:t>autoritaria e singola</w:t>
      </w:r>
      <w:r>
        <w:t>, nella quale non è possibile procedere in modo armonico e sinergico perché non tutti sanno verso dove dirigersi</w:t>
      </w:r>
      <w:r w:rsidR="00F9156A">
        <w:t xml:space="preserve">.  Inoltre sono importanti perché </w:t>
      </w:r>
      <w:r w:rsidR="00BF75AC">
        <w:t>se non si sa dove si va,</w:t>
      </w:r>
      <w:r w:rsidR="00F9156A">
        <w:t xml:space="preserve"> si arriva in qualsiasi luogo, che non sarà probabilmente il luogo dove si desiderava giungere.</w:t>
      </w:r>
    </w:p>
    <w:p w:rsidR="00F9156A" w:rsidRDefault="00F9156A" w:rsidP="001C1D61">
      <w:pPr>
        <w:jc w:val="both"/>
      </w:pPr>
      <w:r w:rsidRPr="00F9156A">
        <w:rPr>
          <w:b/>
          <w:highlight w:val="yellow"/>
        </w:rPr>
        <w:t>Slide 3</w:t>
      </w:r>
      <w:r>
        <w:t xml:space="preserve"> Alla fine dell’assemblea vi verrà consegnata una griglia di questo tipo, quelle che noi usiamo per progettare un incontro laboratoriale. </w:t>
      </w:r>
    </w:p>
    <w:p w:rsidR="007D4918" w:rsidRDefault="00F9156A" w:rsidP="001C1D61">
      <w:pPr>
        <w:jc w:val="both"/>
      </w:pPr>
      <w:r>
        <w:t>Nella griglia troverete già il titolo e l’obiettivo dell’incontro che dovete preparare</w:t>
      </w:r>
      <w:r w:rsidR="00C90690">
        <w:t>.</w:t>
      </w:r>
    </w:p>
    <w:p w:rsidR="00C90690" w:rsidRDefault="00C90690" w:rsidP="001C1D61">
      <w:pPr>
        <w:jc w:val="both"/>
      </w:pPr>
      <w:r>
        <w:t>L’incontro prevede alcune fasi, ogni fa</w:t>
      </w:r>
      <w:r w:rsidR="00107455">
        <w:t>se deve avere il suo obiettivo,</w:t>
      </w:r>
      <w:r>
        <w:t xml:space="preserve"> </w:t>
      </w:r>
    </w:p>
    <w:p w:rsidR="005D3400" w:rsidRDefault="007D4918" w:rsidP="005D3400">
      <w:pPr>
        <w:spacing w:after="0"/>
        <w:jc w:val="both"/>
      </w:pPr>
      <w:r w:rsidRPr="005D3400">
        <w:rPr>
          <w:b/>
        </w:rPr>
        <w:t>La fase di accoglienza</w:t>
      </w:r>
      <w:r>
        <w:t>: questo momento serve a preparare la mente e il cuore all’incontro e a creare il clima giusto: va preparata con cura. La chiave dell’accoglienza è saper coinvolgere e rendere i nostri gruppi protagonisti</w:t>
      </w:r>
      <w:r w:rsidR="005D3400">
        <w:t>.</w:t>
      </w:r>
      <w:r w:rsidR="00A77B78">
        <w:t xml:space="preserve"> </w:t>
      </w:r>
      <w:bookmarkStart w:id="0" w:name="_GoBack"/>
      <w:bookmarkEnd w:id="0"/>
      <w:r w:rsidR="00A77B78" w:rsidRPr="00E85EAA">
        <w:rPr>
          <w:b/>
        </w:rPr>
        <w:t>Gli obiettivi</w:t>
      </w:r>
      <w:r w:rsidR="00A77B78">
        <w:t xml:space="preserve"> di questa fase</w:t>
      </w:r>
      <w:r w:rsidR="00E85EAA">
        <w:t xml:space="preserve"> mirano a creare il clima del gruppo e a far entrare nel tema.</w:t>
      </w:r>
    </w:p>
    <w:p w:rsidR="007D4918" w:rsidRDefault="007D4918" w:rsidP="005D3400">
      <w:pPr>
        <w:spacing w:after="0"/>
        <w:jc w:val="both"/>
      </w:pPr>
      <w:r w:rsidRPr="005D3400">
        <w:rPr>
          <w:b/>
        </w:rPr>
        <w:t xml:space="preserve">La fase proiettiva o espressiva: </w:t>
      </w:r>
      <w:r>
        <w:t>Dare la parola</w:t>
      </w:r>
      <w:r w:rsidR="00911BF1">
        <w:t xml:space="preserve"> prima di prendere la parola, questo aiuta a far emergere il vissuto dei nostri bambini, ragazzi. Come fare? Si può partire da quanto vissuto nella fase di accoglienza, oppure si può utilizzare il potenziale e</w:t>
      </w:r>
      <w:r w:rsidR="001C1D61">
        <w:t>mozionale di una canzone, di un’immagine</w:t>
      </w:r>
      <w:r w:rsidR="005B10E3">
        <w:t>, di un’opera d’arte evocativi del tema dell’incontro, da cui avviare la riflessione personale o di confronto nel gruppo</w:t>
      </w:r>
      <w:r w:rsidR="00E85EAA">
        <w:t xml:space="preserve">. </w:t>
      </w:r>
      <w:r w:rsidR="00E85EAA" w:rsidRPr="00E85EAA">
        <w:rPr>
          <w:b/>
        </w:rPr>
        <w:t>Gli obiettivi</w:t>
      </w:r>
      <w:r w:rsidR="00E85EAA">
        <w:t xml:space="preserve"> di questa fase sono volti a far emergere il vissuto delle persone e favoriscono il racconto</w:t>
      </w:r>
    </w:p>
    <w:p w:rsidR="005B10E3" w:rsidRDefault="005B10E3" w:rsidP="005D3400">
      <w:pPr>
        <w:spacing w:after="0"/>
        <w:jc w:val="both"/>
      </w:pPr>
      <w:r w:rsidRPr="005D3400">
        <w:rPr>
          <w:b/>
        </w:rPr>
        <w:t>La fase di approfondimento</w:t>
      </w:r>
      <w:r>
        <w:t xml:space="preserve"> è la fase in cui viene data la parola al tema dell’incontro</w:t>
      </w:r>
      <w:r w:rsidR="00E85EAA">
        <w:t xml:space="preserve">. </w:t>
      </w:r>
      <w:r w:rsidR="00E85EAA" w:rsidRPr="00306899">
        <w:rPr>
          <w:b/>
        </w:rPr>
        <w:t>Gli obiettivi</w:t>
      </w:r>
      <w:r w:rsidR="00E85EAA">
        <w:t xml:space="preserve"> di questa fase</w:t>
      </w:r>
      <w:r w:rsidR="00306899">
        <w:t xml:space="preserve"> descrivono scelte che consentono d’incontrare un messaggio.</w:t>
      </w:r>
    </w:p>
    <w:p w:rsidR="005B10E3" w:rsidRDefault="005B10E3" w:rsidP="005D3400">
      <w:pPr>
        <w:spacing w:after="0"/>
        <w:jc w:val="both"/>
      </w:pPr>
      <w:r w:rsidRPr="005D3400">
        <w:rPr>
          <w:b/>
        </w:rPr>
        <w:t>La fase di riappropriazione</w:t>
      </w:r>
      <w:r>
        <w:t xml:space="preserve"> è importante perché significa fare proprio quanto vissuto durante l’incontro e di interiorizzare le riflessioni e le scoperte fatte durante l’incontro</w:t>
      </w:r>
      <w:r w:rsidR="00306899">
        <w:t xml:space="preserve">. In questa fase </w:t>
      </w:r>
      <w:r w:rsidR="00306899" w:rsidRPr="00306899">
        <w:rPr>
          <w:b/>
        </w:rPr>
        <w:t>gli obiettivi</w:t>
      </w:r>
      <w:r w:rsidR="00306899">
        <w:t xml:space="preserve"> devono favorire l’interiorizzazione</w:t>
      </w:r>
      <w:r w:rsidR="00BF75AC">
        <w:t xml:space="preserve"> di quanto</w:t>
      </w:r>
      <w:r w:rsidR="00306899">
        <w:t xml:space="preserve"> ricevuto</w:t>
      </w:r>
      <w:r>
        <w:t xml:space="preserve"> </w:t>
      </w:r>
    </w:p>
    <w:p w:rsidR="005B10E3" w:rsidRPr="00306899" w:rsidRDefault="004B2945" w:rsidP="00306899">
      <w:pPr>
        <w:spacing w:after="0"/>
        <w:jc w:val="both"/>
      </w:pPr>
      <w:r w:rsidRPr="005D3400">
        <w:rPr>
          <w:b/>
        </w:rPr>
        <w:t>La consegna</w:t>
      </w:r>
      <w:r>
        <w:t xml:space="preserve">: </w:t>
      </w:r>
      <w:r w:rsidR="005B10E3">
        <w:t>un segno, una preghiera un gesto da vivere in comunità, a scuola in famiglia che concretizzi l’incontro vissuto</w:t>
      </w:r>
      <w:r w:rsidR="00306899">
        <w:t xml:space="preserve">. </w:t>
      </w:r>
      <w:r w:rsidR="00306899" w:rsidRPr="00306899">
        <w:rPr>
          <w:b/>
        </w:rPr>
        <w:t>Gli obiettivi</w:t>
      </w:r>
      <w:r w:rsidR="00306899">
        <w:t xml:space="preserve"> in questa fase sono espressi in termini di presa di coscienza personale di ciò che è avvenuto vivendolo nel nostro quotidiano.</w:t>
      </w:r>
    </w:p>
    <w:p w:rsidR="004B2945" w:rsidRDefault="004B2945" w:rsidP="004B2945">
      <w:pPr>
        <w:ind w:left="360"/>
        <w:jc w:val="both"/>
      </w:pPr>
    </w:p>
    <w:p w:rsidR="00AB19A8" w:rsidRDefault="00AB19A8"/>
    <w:sectPr w:rsidR="00AB1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4331E"/>
    <w:multiLevelType w:val="hybridMultilevel"/>
    <w:tmpl w:val="5B485BEE"/>
    <w:lvl w:ilvl="0" w:tplc="27B6D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A8"/>
    <w:rsid w:val="00107455"/>
    <w:rsid w:val="001C1D61"/>
    <w:rsid w:val="002059ED"/>
    <w:rsid w:val="0025326B"/>
    <w:rsid w:val="00306899"/>
    <w:rsid w:val="00371F6D"/>
    <w:rsid w:val="004B2945"/>
    <w:rsid w:val="004C7BC9"/>
    <w:rsid w:val="005B10E3"/>
    <w:rsid w:val="005D3400"/>
    <w:rsid w:val="00616705"/>
    <w:rsid w:val="006B48BC"/>
    <w:rsid w:val="007006DF"/>
    <w:rsid w:val="00772F3C"/>
    <w:rsid w:val="007D4918"/>
    <w:rsid w:val="008E62F7"/>
    <w:rsid w:val="00911BF1"/>
    <w:rsid w:val="00923453"/>
    <w:rsid w:val="009352A8"/>
    <w:rsid w:val="00956A2F"/>
    <w:rsid w:val="00A56EE8"/>
    <w:rsid w:val="00A77B78"/>
    <w:rsid w:val="00AB19A8"/>
    <w:rsid w:val="00B238FB"/>
    <w:rsid w:val="00B8319C"/>
    <w:rsid w:val="00BF75AC"/>
    <w:rsid w:val="00C0333B"/>
    <w:rsid w:val="00C15401"/>
    <w:rsid w:val="00C90690"/>
    <w:rsid w:val="00E101AD"/>
    <w:rsid w:val="00E85EAA"/>
    <w:rsid w:val="00F9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5207"/>
  <w15:chartTrackingRefBased/>
  <w15:docId w15:val="{2E701674-0E15-4D65-B1C8-3CB4E7F0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6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18</cp:revision>
  <cp:lastPrinted>2022-11-09T16:54:00Z</cp:lastPrinted>
  <dcterms:created xsi:type="dcterms:W3CDTF">2022-11-08T09:55:00Z</dcterms:created>
  <dcterms:modified xsi:type="dcterms:W3CDTF">2022-11-10T17:10:00Z</dcterms:modified>
</cp:coreProperties>
</file>